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36" w:rsidRPr="004731C6" w:rsidRDefault="00575336" w:rsidP="00575336">
      <w:pPr>
        <w:rPr>
          <w:bCs/>
          <w:sz w:val="22"/>
          <w:szCs w:val="22"/>
        </w:rPr>
      </w:pPr>
      <w:r w:rsidRPr="004731C6">
        <w:rPr>
          <w:b/>
          <w:bCs/>
          <w:sz w:val="24"/>
          <w:szCs w:val="24"/>
        </w:rPr>
        <w:t>Табела 5.</w:t>
      </w:r>
      <w:r w:rsidR="004731C6" w:rsidRPr="004731C6">
        <w:rPr>
          <w:b/>
          <w:bCs/>
          <w:sz w:val="24"/>
          <w:szCs w:val="24"/>
        </w:rPr>
        <w:t>1</w:t>
      </w:r>
      <w:r w:rsidRPr="004731C6">
        <w:rPr>
          <w:b/>
          <w:bCs/>
          <w:sz w:val="24"/>
          <w:szCs w:val="24"/>
        </w:rPr>
        <w:t xml:space="preserve"> </w:t>
      </w:r>
      <w:r w:rsidR="004731C6" w:rsidRPr="004731C6">
        <w:rPr>
          <w:bCs/>
          <w:sz w:val="22"/>
          <w:szCs w:val="22"/>
        </w:rPr>
        <w:t>Спецификација  предмета  на студијском програму докторских студија</w:t>
      </w:r>
    </w:p>
    <w:p w:rsidR="004731C6" w:rsidRPr="004731C6" w:rsidRDefault="004731C6" w:rsidP="00575336">
      <w:pPr>
        <w:rPr>
          <w:bCs/>
          <w:sz w:val="24"/>
          <w:szCs w:val="24"/>
        </w:rPr>
      </w:pPr>
    </w:p>
    <w:tbl>
      <w:tblPr>
        <w:tblStyle w:val="TableGrid"/>
        <w:tblW w:w="4881" w:type="pct"/>
        <w:tblLook w:val="01E0" w:firstRow="1" w:lastRow="1" w:firstColumn="1" w:lastColumn="1" w:noHBand="0" w:noVBand="0"/>
      </w:tblPr>
      <w:tblGrid>
        <w:gridCol w:w="3391"/>
        <w:gridCol w:w="3391"/>
        <w:gridCol w:w="3392"/>
      </w:tblGrid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C17D32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Назив предмета: </w:t>
            </w:r>
            <w:r w:rsidR="003B4323" w:rsidRPr="003B4323">
              <w:rPr>
                <w:b/>
                <w:bCs/>
                <w:sz w:val="22"/>
                <w:szCs w:val="22"/>
                <w:lang w:val="sr-Cyrl-CS"/>
              </w:rPr>
              <w:t>Посебне теме из хидрологије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3B4323" w:rsidRDefault="00575336" w:rsidP="009E4F4D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Наставник </w:t>
            </w:r>
            <w:r w:rsidR="004731C6" w:rsidRPr="004731C6">
              <w:rPr>
                <w:b/>
                <w:bCs/>
                <w:sz w:val="22"/>
                <w:szCs w:val="22"/>
              </w:rPr>
              <w:t>или наставници</w:t>
            </w:r>
            <w:r w:rsidRPr="004731C6">
              <w:rPr>
                <w:b/>
                <w:bCs/>
                <w:sz w:val="22"/>
                <w:szCs w:val="22"/>
              </w:rPr>
              <w:t>:</w:t>
            </w:r>
            <w:r w:rsidR="003B4323">
              <w:rPr>
                <w:b/>
                <w:bCs/>
                <w:sz w:val="22"/>
                <w:szCs w:val="22"/>
              </w:rPr>
              <w:t xml:space="preserve"> </w:t>
            </w:r>
            <w:hyperlink r:id="rId5" w:history="1">
              <w:r w:rsidR="009E4F4D" w:rsidRPr="00501386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 xml:space="preserve">Благојевић Д. </w:t>
              </w:r>
              <w:r w:rsidR="003B4323" w:rsidRPr="00501386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Борислава</w:t>
              </w:r>
            </w:hyperlink>
            <w:r w:rsidR="003B4323" w:rsidRPr="003B4323">
              <w:rPr>
                <w:b/>
                <w:bCs/>
                <w:sz w:val="22"/>
                <w:szCs w:val="22"/>
                <w:lang w:val="sr-Cyrl-CS"/>
              </w:rPr>
              <w:t xml:space="preserve">, </w:t>
            </w:r>
            <w:hyperlink r:id="rId6" w:history="1">
              <w:r w:rsidR="009E4F4D" w:rsidRPr="00501386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Потић</w:t>
              </w:r>
              <w:r w:rsidR="009E4F4D" w:rsidRPr="00501386">
                <w:rPr>
                  <w:rStyle w:val="Hyperlink"/>
                  <w:bCs/>
                  <w:sz w:val="22"/>
                  <w:szCs w:val="22"/>
                  <w:lang w:val="sr-Cyrl-CS"/>
                </w:rPr>
                <w:t xml:space="preserve"> </w:t>
              </w:r>
              <w:r w:rsidR="009E4F4D" w:rsidRPr="00501386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 xml:space="preserve">В. </w:t>
              </w:r>
              <w:r w:rsidR="003B4323" w:rsidRPr="00501386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Оливера</w:t>
              </w:r>
            </w:hyperlink>
            <w:bookmarkStart w:id="0" w:name="_GoBack"/>
            <w:bookmarkEnd w:id="0"/>
            <w:r w:rsidR="003B4323" w:rsidRPr="003B4323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42B8C" w:rsidRDefault="00575336" w:rsidP="00C42B8C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Статус предмета:</w:t>
            </w:r>
            <w:r w:rsidR="007E19C5" w:rsidRPr="004731C6">
              <w:rPr>
                <w:bCs/>
                <w:sz w:val="22"/>
                <w:szCs w:val="22"/>
              </w:rPr>
              <w:t xml:space="preserve"> </w:t>
            </w:r>
            <w:r w:rsidR="00C42B8C">
              <w:rPr>
                <w:bCs/>
                <w:sz w:val="22"/>
                <w:szCs w:val="22"/>
              </w:rPr>
              <w:t>Изборни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42B8C" w:rsidRDefault="00575336" w:rsidP="00C17D32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Број ЕСПБ:</w:t>
            </w:r>
            <w:r w:rsidR="00963C99">
              <w:rPr>
                <w:b/>
                <w:bCs/>
                <w:sz w:val="22"/>
                <w:szCs w:val="22"/>
              </w:rPr>
              <w:t xml:space="preserve"> </w:t>
            </w:r>
            <w:r w:rsidR="00C42B8C">
              <w:rPr>
                <w:bCs/>
                <w:sz w:val="22"/>
                <w:szCs w:val="22"/>
              </w:rPr>
              <w:t>10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4731C6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Услов:</w:t>
            </w:r>
            <w:r w:rsidR="00FD4AE5" w:rsidRPr="004731C6">
              <w:rPr>
                <w:bCs/>
                <w:sz w:val="22"/>
                <w:szCs w:val="22"/>
              </w:rPr>
              <w:t xml:space="preserve"> </w:t>
            </w:r>
            <w:r w:rsidR="004731C6" w:rsidRPr="004731C6">
              <w:rPr>
                <w:bCs/>
                <w:sz w:val="22"/>
                <w:szCs w:val="22"/>
              </w:rPr>
              <w:t>Н</w:t>
            </w:r>
            <w:r w:rsidR="00FD4AE5" w:rsidRPr="004731C6">
              <w:rPr>
                <w:bCs/>
                <w:sz w:val="22"/>
                <w:szCs w:val="22"/>
              </w:rPr>
              <w:t>ема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Циљ предмета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3B4323" w:rsidRPr="007D63E0" w:rsidRDefault="003B4323" w:rsidP="003B4323">
            <w:pPr>
              <w:jc w:val="both"/>
              <w:rPr>
                <w:bCs/>
                <w:sz w:val="22"/>
                <w:szCs w:val="22"/>
                <w:lang w:val="sr-Cyrl-CS"/>
              </w:rPr>
            </w:pPr>
            <w:r w:rsidRPr="007D63E0">
              <w:rPr>
                <w:bCs/>
                <w:sz w:val="22"/>
                <w:szCs w:val="22"/>
                <w:lang w:val="sr-Cyrl-CS"/>
              </w:rPr>
              <w:t>Истраживање веза између глобалне промене животне средине и хидролошког система.Испитивање како промене у сливу и улази у слив утичу на хидролошке режиме. Процена улоге хидролошког система у глобалној промени животне средине.</w:t>
            </w:r>
          </w:p>
          <w:p w:rsidR="00575336" w:rsidRPr="004731C6" w:rsidRDefault="00575336" w:rsidP="00C17D32">
            <w:pPr>
              <w:widowControl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Исход предмета </w:t>
            </w:r>
          </w:p>
          <w:p w:rsidR="004731C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</w:p>
          <w:p w:rsidR="003B4323" w:rsidRPr="007D63E0" w:rsidRDefault="003B4323" w:rsidP="003B4323">
            <w:pPr>
              <w:jc w:val="both"/>
              <w:rPr>
                <w:rFonts w:eastAsia="ArialMT"/>
                <w:sz w:val="22"/>
                <w:szCs w:val="22"/>
              </w:rPr>
            </w:pPr>
            <w:r w:rsidRPr="007D63E0">
              <w:rPr>
                <w:bCs/>
                <w:sz w:val="22"/>
                <w:szCs w:val="22"/>
                <w:lang w:val="sr-Cyrl-CS"/>
              </w:rPr>
              <w:t>Студент интегрише знања из хидролошких дисциплина (климатологија, хидрологија, хидрогеологија) за разумевање различитих веза између под-дисциплина, истраживањем водног циклуса и важности његовог утицаја на водне ресурсе.  У семестралном раду, студент ће изабрати слив за који ће извршити процену утицаја/прилагођавања/мера за задату промену у сливу или климатску промену. Студент ће  кроз рад показати да разуме промену, примениће научене концепте, анализирати и оценити ситуацију и показаће да је у стању да образложи и изведе закључак.</w:t>
            </w:r>
          </w:p>
          <w:p w:rsidR="00575336" w:rsidRPr="004731C6" w:rsidRDefault="00575336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Садржај предмета</w:t>
            </w:r>
          </w:p>
          <w:p w:rsidR="00A92997" w:rsidRPr="004731C6" w:rsidRDefault="00A92997" w:rsidP="00917241">
            <w:pPr>
              <w:rPr>
                <w:i/>
                <w:iCs/>
                <w:sz w:val="22"/>
                <w:szCs w:val="22"/>
              </w:rPr>
            </w:pPr>
          </w:p>
          <w:p w:rsidR="003B4323" w:rsidRPr="007D63E0" w:rsidRDefault="003B4323" w:rsidP="003B4323">
            <w:pPr>
              <w:pStyle w:val="Heading3"/>
              <w:shd w:val="clear" w:color="auto" w:fill="FFFFFF"/>
              <w:spacing w:before="0" w:beforeAutospacing="0" w:after="0" w:afterAutospacing="0"/>
              <w:jc w:val="both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D63E0">
              <w:rPr>
                <w:rFonts w:ascii="Times New Roman" w:hAnsi="Times New Roman"/>
                <w:b w:val="0"/>
                <w:sz w:val="22"/>
                <w:szCs w:val="22"/>
                <w:lang w:val="sr-Cyrl-CS"/>
              </w:rPr>
              <w:t>Глобални водни биланс. Компоненте водног биланса (Падавине. Интерцепција. Испаравање и транспирација. Земљишна влага. Подземна вода. Отицај и протицај.). Квалитет воде и проток материјала (Физичке карактеристике квалитета воде. Хемијске карактеристике. Биогеохемијски циклуси.). Обрасци хидролошког понашања</w:t>
            </w:r>
            <w:r w:rsidRPr="007D63E0">
              <w:rPr>
                <w:rFonts w:ascii="Times New Roman" w:hAnsi="Times New Roman"/>
                <w:b w:val="0"/>
                <w:sz w:val="22"/>
                <w:szCs w:val="22"/>
              </w:rPr>
              <w:t xml:space="preserve"> (</w:t>
            </w:r>
            <w:r w:rsidRPr="007D63E0">
              <w:rPr>
                <w:rFonts w:ascii="Times New Roman" w:hAnsi="Times New Roman"/>
                <w:b w:val="0"/>
                <w:sz w:val="22"/>
                <w:szCs w:val="22"/>
                <w:lang w:val="sr-Cyrl-CS"/>
              </w:rPr>
              <w:t>Показатељи. Просторне варијације. Временске варијације.)</w:t>
            </w:r>
            <w:r w:rsidRPr="007D63E0">
              <w:rPr>
                <w:rFonts w:ascii="Times New Roman" w:hAnsi="Times New Roman"/>
                <w:b w:val="0"/>
                <w:sz w:val="22"/>
                <w:szCs w:val="22"/>
              </w:rPr>
              <w:t xml:space="preserve">. </w:t>
            </w:r>
            <w:r w:rsidRPr="007D63E0">
              <w:rPr>
                <w:rFonts w:ascii="Times New Roman" w:hAnsi="Times New Roman"/>
                <w:b w:val="0"/>
                <w:sz w:val="22"/>
                <w:szCs w:val="22"/>
                <w:lang w:val="sr-Cyrl-CS"/>
              </w:rPr>
              <w:t>Откривање и оцена промене у сливу</w:t>
            </w:r>
            <w:r w:rsidRPr="007D63E0">
              <w:rPr>
                <w:rFonts w:ascii="Times New Roman" w:hAnsi="Times New Roman"/>
                <w:b w:val="0"/>
                <w:sz w:val="22"/>
                <w:szCs w:val="22"/>
              </w:rPr>
              <w:t xml:space="preserve"> (</w:t>
            </w:r>
            <w:r w:rsidRPr="007D63E0">
              <w:rPr>
                <w:rFonts w:ascii="Times New Roman" w:hAnsi="Times New Roman"/>
                <w:b w:val="0"/>
                <w:sz w:val="22"/>
                <w:szCs w:val="22"/>
                <w:lang w:val="sr-Cyrl-CS"/>
              </w:rPr>
              <w:t>Промена земљишног покривача. Промена коришћења вода у сливу. Физичке промене у речној мрежи.). Промене улаза у слив (Промене киселости. Климатске промене због глобалног загревања.). Хидролошки процеси и земљин систем</w:t>
            </w:r>
            <w:r w:rsidRPr="007D63E0">
              <w:rPr>
                <w:rFonts w:ascii="Times New Roman" w:hAnsi="Times New Roman"/>
                <w:b w:val="0"/>
                <w:sz w:val="22"/>
                <w:szCs w:val="22"/>
              </w:rPr>
              <w:t xml:space="preserve"> (</w:t>
            </w:r>
            <w:r w:rsidRPr="007D63E0">
              <w:rPr>
                <w:rFonts w:ascii="Times New Roman" w:hAnsi="Times New Roman"/>
                <w:b w:val="0"/>
                <w:sz w:val="22"/>
                <w:szCs w:val="22"/>
                <w:lang w:val="sr-Cyrl-CS"/>
              </w:rPr>
              <w:t>Атмосфера. Океани. Увођење хидролошких процеса у климатолошке моделе.).</w:t>
            </w:r>
            <w:r w:rsidRPr="007D63E0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7D63E0">
              <w:rPr>
                <w:rFonts w:ascii="Times New Roman" w:hAnsi="Times New Roman"/>
                <w:b w:val="0"/>
                <w:sz w:val="22"/>
                <w:szCs w:val="22"/>
                <w:lang w:val="sr-Cyrl-CS"/>
              </w:rPr>
              <w:t>Хидрологија и глобална промена животне средине (Преглед).</w:t>
            </w:r>
          </w:p>
          <w:p w:rsidR="00575336" w:rsidRPr="004731C6" w:rsidRDefault="00575336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Препоручена л</w:t>
            </w:r>
            <w:r w:rsidR="00575336" w:rsidRPr="004731C6">
              <w:rPr>
                <w:b/>
                <w:bCs/>
                <w:sz w:val="22"/>
                <w:szCs w:val="22"/>
              </w:rPr>
              <w:t xml:space="preserve">итература 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907680" w:rsidRPr="007D63E0" w:rsidRDefault="00E5731C" w:rsidP="0090768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 </w:t>
            </w:r>
            <w:r w:rsidR="00907680" w:rsidRPr="007D63E0">
              <w:rPr>
                <w:bCs/>
                <w:sz w:val="22"/>
                <w:szCs w:val="22"/>
              </w:rPr>
              <w:t>Arnell, N. (2002). Hydrology and Global Environmental Change. Prentice Hall. 368 pp. ISBN 978 0 582 369849</w:t>
            </w:r>
          </w:p>
          <w:p w:rsidR="00907680" w:rsidRDefault="00E5731C" w:rsidP="0090768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sr-Cyrl-CS"/>
              </w:rPr>
              <w:t xml:space="preserve">2. </w:t>
            </w:r>
            <w:r w:rsidR="00907680" w:rsidRPr="007D63E0">
              <w:rPr>
                <w:bCs/>
                <w:sz w:val="22"/>
                <w:szCs w:val="22"/>
                <w:lang w:val="sr-Cyrl-CS"/>
              </w:rPr>
              <w:t>Intergovernmental Panel on Climate Change (IPCC) 4th</w:t>
            </w:r>
            <w:r w:rsidR="00907680" w:rsidRPr="007D63E0">
              <w:rPr>
                <w:bCs/>
                <w:sz w:val="22"/>
                <w:szCs w:val="22"/>
              </w:rPr>
              <w:t xml:space="preserve"> </w:t>
            </w:r>
            <w:r w:rsidR="00907680" w:rsidRPr="007D63E0">
              <w:rPr>
                <w:bCs/>
                <w:sz w:val="22"/>
                <w:szCs w:val="22"/>
                <w:lang w:val="sr-Cyrl-CS"/>
              </w:rPr>
              <w:t>Assessment Report</w:t>
            </w:r>
            <w:r w:rsidR="00907680" w:rsidRPr="007D63E0">
              <w:rPr>
                <w:bCs/>
                <w:sz w:val="22"/>
                <w:szCs w:val="22"/>
              </w:rPr>
              <w:t xml:space="preserve"> </w:t>
            </w:r>
          </w:p>
          <w:p w:rsidR="00907680" w:rsidRPr="007D63E0" w:rsidRDefault="00907680" w:rsidP="00907680">
            <w:pPr>
              <w:rPr>
                <w:bCs/>
                <w:sz w:val="22"/>
                <w:szCs w:val="22"/>
              </w:rPr>
            </w:pPr>
            <w:r w:rsidRPr="002343D2">
              <w:rPr>
                <w:rFonts w:eastAsia="Calibri"/>
                <w:bCs/>
                <w:sz w:val="22"/>
                <w:szCs w:val="22"/>
              </w:rPr>
              <w:t>http://www.ipcc-wg2.gov/publications/AR4/</w:t>
            </w:r>
          </w:p>
          <w:p w:rsidR="00575336" w:rsidRPr="004731C6" w:rsidRDefault="00575336" w:rsidP="00917241">
            <w:pPr>
              <w:rPr>
                <w:sz w:val="22"/>
                <w:szCs w:val="22"/>
              </w:rPr>
            </w:pPr>
          </w:p>
        </w:tc>
      </w:tr>
      <w:tr w:rsidR="002343D2" w:rsidRPr="004731C6" w:rsidTr="00C220FE">
        <w:tc>
          <w:tcPr>
            <w:tcW w:w="3391" w:type="dxa"/>
          </w:tcPr>
          <w:p w:rsidR="002343D2" w:rsidRPr="009921CD" w:rsidRDefault="002343D2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/>
                <w:bCs/>
                <w:sz w:val="22"/>
                <w:szCs w:val="22"/>
              </w:rPr>
              <w:t xml:space="preserve">Број часова </w:t>
            </w:r>
            <w:r w:rsidRPr="009921CD">
              <w:rPr>
                <w:b/>
                <w:sz w:val="22"/>
                <w:szCs w:val="22"/>
              </w:rPr>
              <w:t xml:space="preserve"> активне наставе</w:t>
            </w:r>
          </w:p>
        </w:tc>
        <w:tc>
          <w:tcPr>
            <w:tcW w:w="3391" w:type="dxa"/>
          </w:tcPr>
          <w:p w:rsidR="002343D2" w:rsidRPr="00677699" w:rsidRDefault="002343D2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Cs/>
                <w:sz w:val="22"/>
                <w:szCs w:val="22"/>
              </w:rPr>
              <w:t xml:space="preserve">Предавања: </w:t>
            </w: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392" w:type="dxa"/>
          </w:tcPr>
          <w:p w:rsidR="002343D2" w:rsidRPr="009921CD" w:rsidRDefault="002343D2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Cs/>
                <w:sz w:val="22"/>
                <w:szCs w:val="22"/>
              </w:rPr>
              <w:t>Студијски истраживачки рад: 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2343D2" w:rsidRDefault="002343D2" w:rsidP="005C0A0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575336" w:rsidRPr="004731C6" w:rsidRDefault="00575336" w:rsidP="005C0A0D">
            <w:pPr>
              <w:jc w:val="both"/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Методе извођења наставе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  <w:p w:rsidR="00907680" w:rsidRPr="007D63E0" w:rsidRDefault="00907680" w:rsidP="00907680">
            <w:pPr>
              <w:rPr>
                <w:sz w:val="22"/>
                <w:szCs w:val="22"/>
              </w:rPr>
            </w:pPr>
            <w:r w:rsidRPr="007D63E0">
              <w:rPr>
                <w:sz w:val="22"/>
                <w:szCs w:val="22"/>
                <w:lang w:val="sr-Cyrl-CS"/>
              </w:rPr>
              <w:t>Предавања:</w:t>
            </w:r>
            <w:r w:rsidRPr="007D63E0">
              <w:rPr>
                <w:sz w:val="22"/>
                <w:szCs w:val="22"/>
              </w:rPr>
              <w:t xml:space="preserve"> Метода живе речи (монолошка) уз примену аудиовизуелних средстава.</w:t>
            </w:r>
          </w:p>
          <w:p w:rsidR="00907680" w:rsidRPr="007D63E0" w:rsidRDefault="00907680" w:rsidP="00907680">
            <w:pPr>
              <w:rPr>
                <w:sz w:val="22"/>
                <w:szCs w:val="22"/>
                <w:lang w:val="sr-Cyrl-CS"/>
              </w:rPr>
            </w:pPr>
            <w:r w:rsidRPr="007D63E0">
              <w:rPr>
                <w:sz w:val="22"/>
                <w:szCs w:val="22"/>
                <w:lang w:val="sr-Cyrl-CS"/>
              </w:rPr>
              <w:t>Индивидуалне консултације и групна дискусија. Учење уз рад (семестрални рад).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Default="00575336" w:rsidP="00917241">
            <w:pPr>
              <w:jc w:val="center"/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Оцена  знања (максимални број поена 100)</w:t>
            </w:r>
          </w:p>
          <w:p w:rsidR="002343D2" w:rsidRPr="009921CD" w:rsidRDefault="002343D2" w:rsidP="002343D2">
            <w:pPr>
              <w:tabs>
                <w:tab w:val="left" w:pos="3345"/>
              </w:tabs>
              <w:jc w:val="both"/>
              <w:rPr>
                <w:b/>
                <w:iCs/>
                <w:sz w:val="22"/>
                <w:szCs w:val="22"/>
              </w:rPr>
            </w:pPr>
            <w:r w:rsidRPr="009921CD">
              <w:rPr>
                <w:b/>
                <w:iCs/>
                <w:sz w:val="22"/>
                <w:szCs w:val="22"/>
              </w:rPr>
              <w:t xml:space="preserve">Предиспитне обавезе                  </w:t>
            </w:r>
            <w:r w:rsidRPr="009921CD">
              <w:rPr>
                <w:b/>
                <w:bCs/>
                <w:sz w:val="22"/>
                <w:szCs w:val="22"/>
              </w:rPr>
              <w:t xml:space="preserve">поена                  </w:t>
            </w:r>
            <w:r w:rsidRPr="009921CD">
              <w:rPr>
                <w:b/>
                <w:sz w:val="22"/>
                <w:szCs w:val="22"/>
              </w:rPr>
              <w:t xml:space="preserve">Завршни испит             </w:t>
            </w:r>
            <w:r w:rsidRPr="009921CD">
              <w:rPr>
                <w:b/>
                <w:iCs/>
                <w:sz w:val="22"/>
                <w:szCs w:val="22"/>
              </w:rPr>
              <w:t>поена</w:t>
            </w:r>
          </w:p>
          <w:p w:rsidR="002343D2" w:rsidRPr="009921CD" w:rsidRDefault="002343D2" w:rsidP="002343D2">
            <w:pPr>
              <w:tabs>
                <w:tab w:val="left" w:pos="3345"/>
              </w:tabs>
              <w:jc w:val="both"/>
              <w:rPr>
                <w:b/>
                <w:sz w:val="22"/>
                <w:szCs w:val="22"/>
              </w:rPr>
            </w:pPr>
            <w:r w:rsidRPr="009921CD">
              <w:rPr>
                <w:sz w:val="22"/>
                <w:szCs w:val="22"/>
              </w:rPr>
              <w:t>семинарски рад</w:t>
            </w:r>
            <w:r>
              <w:rPr>
                <w:sz w:val="22"/>
                <w:szCs w:val="22"/>
              </w:rPr>
              <w:t xml:space="preserve">                             </w:t>
            </w:r>
            <w:r w:rsidRPr="000B342E">
              <w:rPr>
                <w:b/>
                <w:sz w:val="22"/>
                <w:szCs w:val="22"/>
              </w:rPr>
              <w:t>8</w:t>
            </w:r>
            <w:r w:rsidRPr="009921CD">
              <w:rPr>
                <w:b/>
                <w:sz w:val="22"/>
                <w:szCs w:val="22"/>
              </w:rPr>
              <w:t xml:space="preserve">0    </w:t>
            </w:r>
            <w:r w:rsidRPr="009921CD">
              <w:rPr>
                <w:sz w:val="22"/>
                <w:szCs w:val="22"/>
              </w:rPr>
              <w:t xml:space="preserve">                    усмени испит        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2</w:t>
            </w:r>
            <w:r w:rsidRPr="009921CD">
              <w:rPr>
                <w:b/>
                <w:sz w:val="22"/>
                <w:szCs w:val="22"/>
              </w:rPr>
              <w:t>0</w:t>
            </w:r>
          </w:p>
          <w:p w:rsidR="002343D2" w:rsidRPr="002343D2" w:rsidRDefault="002343D2" w:rsidP="009172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575336" w:rsidRPr="004731C6" w:rsidRDefault="00575336" w:rsidP="00575336"/>
    <w:p w:rsidR="00B079AC" w:rsidRPr="004731C6" w:rsidRDefault="00B079AC"/>
    <w:sectPr w:rsidR="00B079AC" w:rsidRPr="004731C6" w:rsidSect="00575336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819F5"/>
    <w:rsid w:val="001F176C"/>
    <w:rsid w:val="001F2A84"/>
    <w:rsid w:val="002343D2"/>
    <w:rsid w:val="00382F5E"/>
    <w:rsid w:val="003B4323"/>
    <w:rsid w:val="004028EC"/>
    <w:rsid w:val="004731C6"/>
    <w:rsid w:val="00501386"/>
    <w:rsid w:val="00575336"/>
    <w:rsid w:val="005C0A0D"/>
    <w:rsid w:val="005C64B1"/>
    <w:rsid w:val="006819F5"/>
    <w:rsid w:val="00694613"/>
    <w:rsid w:val="006E64E6"/>
    <w:rsid w:val="007E19C5"/>
    <w:rsid w:val="008C3404"/>
    <w:rsid w:val="008E544F"/>
    <w:rsid w:val="00907680"/>
    <w:rsid w:val="00911AFD"/>
    <w:rsid w:val="00930029"/>
    <w:rsid w:val="00952D98"/>
    <w:rsid w:val="00963C99"/>
    <w:rsid w:val="009E4F4D"/>
    <w:rsid w:val="00A12661"/>
    <w:rsid w:val="00A92997"/>
    <w:rsid w:val="00B079AC"/>
    <w:rsid w:val="00B52C95"/>
    <w:rsid w:val="00C17D32"/>
    <w:rsid w:val="00C42B8C"/>
    <w:rsid w:val="00C7747F"/>
    <w:rsid w:val="00D14FDB"/>
    <w:rsid w:val="00D30162"/>
    <w:rsid w:val="00D53D67"/>
    <w:rsid w:val="00E453AF"/>
    <w:rsid w:val="00E5731C"/>
    <w:rsid w:val="00F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Heading3">
    <w:name w:val="heading 3"/>
    <w:basedOn w:val="Normal"/>
    <w:link w:val="Heading3Char"/>
    <w:qFormat/>
    <w:rsid w:val="003B4323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Calibri" w:eastAsia="Calibri" w:hAnsi="Calibri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3B4323"/>
    <w:rPr>
      <w:rFonts w:ascii="Calibri" w:eastAsia="Calibri" w:hAnsi="Calibri" w:cs="Times New Roman"/>
      <w:b/>
      <w:bCs/>
      <w:sz w:val="27"/>
      <w:szCs w:val="27"/>
    </w:rPr>
  </w:style>
  <w:style w:type="character" w:styleId="Hyperlink">
    <w:name w:val="Hyperlink"/>
    <w:basedOn w:val="DefaultParagraphFont"/>
    <w:rsid w:val="009076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73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../P%209.3%20Knjiga%20Nastavnika%20DOS%20H/28.%20Olivera%20V.%20Potic.xlsx" TargetMode="External"/><Relationship Id="rId5" Type="http://schemas.openxmlformats.org/officeDocument/2006/relationships/hyperlink" Target="../P%209.3%20Knjiga%20Nastavnika%20DOS%20H/48.%20Borislava%20Blagojevic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Ljiljana Jevremovic</cp:lastModifiedBy>
  <cp:revision>22</cp:revision>
  <cp:lastPrinted>2013-07-18T08:39:00Z</cp:lastPrinted>
  <dcterms:created xsi:type="dcterms:W3CDTF">2013-07-12T16:36:00Z</dcterms:created>
  <dcterms:modified xsi:type="dcterms:W3CDTF">2014-01-12T22:50:00Z</dcterms:modified>
</cp:coreProperties>
</file>